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3EC2" w14:textId="77777777" w:rsidR="007A7F33" w:rsidRPr="004D2553" w:rsidRDefault="007A7F33" w:rsidP="00D202E7">
      <w:pPr>
        <w:tabs>
          <w:tab w:val="left" w:pos="4536"/>
        </w:tabs>
        <w:autoSpaceDE w:val="0"/>
        <w:autoSpaceDN w:val="0"/>
        <w:adjustRightInd w:val="0"/>
        <w:ind w:left="4678" w:hanging="142"/>
        <w:rPr>
          <w:rFonts w:asciiTheme="minorHAnsi" w:hAnsiTheme="minorHAnsi" w:cstheme="minorHAnsi"/>
          <w:b/>
          <w:i/>
          <w:sz w:val="16"/>
          <w:szCs w:val="16"/>
        </w:rPr>
      </w:pPr>
      <w:bookmarkStart w:id="0" w:name="_Hlk523137659"/>
      <w:bookmarkStart w:id="1" w:name="_Hlk207792368"/>
      <w:r w:rsidRPr="004D2553">
        <w:rPr>
          <w:rFonts w:asciiTheme="minorHAnsi" w:hAnsiTheme="minorHAnsi" w:cstheme="minorHAnsi"/>
          <w:b/>
          <w:i/>
          <w:sz w:val="16"/>
          <w:szCs w:val="16"/>
        </w:rPr>
        <w:t>Załącznik do Formularza zgłoszeniowego w ramach projektu</w:t>
      </w:r>
    </w:p>
    <w:p w14:paraId="08DD514C" w14:textId="194E044B" w:rsidR="007A7F33" w:rsidRPr="004D2553" w:rsidRDefault="00F05124" w:rsidP="005478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4D2553">
        <w:rPr>
          <w:rFonts w:asciiTheme="minorHAnsi" w:hAnsiTheme="minorHAnsi" w:cstheme="minorHAnsi"/>
          <w:b/>
          <w:i/>
          <w:sz w:val="16"/>
          <w:szCs w:val="16"/>
        </w:rPr>
        <w:t xml:space="preserve">                                                                                                        </w:t>
      </w:r>
      <w:bookmarkStart w:id="2" w:name="_Hlk211421459"/>
      <w:r w:rsidRPr="004D2553">
        <w:rPr>
          <w:rFonts w:asciiTheme="minorHAnsi" w:hAnsiTheme="minorHAnsi" w:cstheme="minorHAnsi"/>
          <w:b/>
          <w:i/>
          <w:sz w:val="16"/>
          <w:szCs w:val="16"/>
        </w:rPr>
        <w:t>„</w:t>
      </w:r>
      <w:bookmarkStart w:id="3" w:name="_Hlk211420820"/>
      <w:r w:rsidRPr="004D2553">
        <w:rPr>
          <w:rFonts w:asciiTheme="minorHAnsi" w:hAnsiTheme="minorHAnsi" w:cstheme="minorHAnsi"/>
          <w:b/>
          <w:i/>
          <w:sz w:val="16"/>
          <w:szCs w:val="16"/>
        </w:rPr>
        <w:t>Edukacja zawodowa w Powiecie Lubartowskim- Nowe Horyzonty Rozwoju”</w:t>
      </w:r>
      <w:bookmarkEnd w:id="2"/>
      <w:bookmarkEnd w:id="3"/>
    </w:p>
    <w:p w14:paraId="3E1DDBB1" w14:textId="77777777" w:rsidR="007366AF" w:rsidRPr="004D2553" w:rsidRDefault="007366AF" w:rsidP="007366AF">
      <w:pPr>
        <w:autoSpaceDE w:val="0"/>
        <w:autoSpaceDN w:val="0"/>
        <w:adjustRightInd w:val="0"/>
        <w:ind w:left="708"/>
        <w:jc w:val="center"/>
        <w:rPr>
          <w:rFonts w:ascii="Arial Narrow" w:hAnsi="Arial Narrow" w:cstheme="minorHAnsi"/>
          <w:b/>
          <w:iCs/>
        </w:rPr>
      </w:pPr>
    </w:p>
    <w:p w14:paraId="5197FCF9" w14:textId="78966E99" w:rsidR="007A7F33" w:rsidRPr="004D2553" w:rsidRDefault="007A7F33" w:rsidP="007366AF">
      <w:pPr>
        <w:autoSpaceDE w:val="0"/>
        <w:autoSpaceDN w:val="0"/>
        <w:adjustRightInd w:val="0"/>
        <w:ind w:left="708"/>
        <w:jc w:val="center"/>
        <w:rPr>
          <w:b/>
          <w:iCs/>
        </w:rPr>
      </w:pPr>
      <w:r w:rsidRPr="004D2553">
        <w:rPr>
          <w:b/>
          <w:iCs/>
        </w:rPr>
        <w:t>KLAUZULA INFORMACYJNA</w:t>
      </w:r>
    </w:p>
    <w:bookmarkEnd w:id="0"/>
    <w:p w14:paraId="6075F659" w14:textId="258D175B" w:rsidR="00F05124" w:rsidRPr="004D2553" w:rsidRDefault="00F05124" w:rsidP="004D2553">
      <w:pPr>
        <w:ind w:left="24"/>
        <w:jc w:val="both"/>
        <w:rPr>
          <w:rFonts w:asciiTheme="minorHAnsi" w:eastAsia="Arial" w:hAnsiTheme="minorHAnsi" w:cstheme="minorHAnsi"/>
          <w:b/>
          <w:i/>
        </w:rPr>
      </w:pPr>
      <w:r w:rsidRPr="004D2553">
        <w:rPr>
          <w:rFonts w:asciiTheme="minorHAnsi" w:eastAsia="Arial" w:hAnsiTheme="minorHAnsi" w:cstheme="minorHAnsi"/>
        </w:rPr>
        <w:t xml:space="preserve">dotycząca projektu pn. </w:t>
      </w:r>
      <w:r w:rsidRPr="004D2553">
        <w:rPr>
          <w:rFonts w:asciiTheme="minorHAnsi" w:eastAsia="Arial" w:hAnsiTheme="minorHAnsi" w:cstheme="minorHAnsi"/>
          <w:b/>
          <w:i/>
        </w:rPr>
        <w:t>Edukacja zawodowa w Powiecie Lubartowskim- Nowe Horyzonty Rozwoju</w:t>
      </w:r>
      <w:r w:rsidR="004D2553" w:rsidRPr="004D2553">
        <w:t xml:space="preserve"> </w:t>
      </w:r>
      <w:r w:rsidR="004D2553" w:rsidRPr="004D2553">
        <w:rPr>
          <w:rFonts w:asciiTheme="minorHAnsi" w:eastAsia="Arial" w:hAnsiTheme="minorHAnsi" w:cstheme="minorHAnsi"/>
          <w:b/>
          <w:i/>
        </w:rPr>
        <w:t>wspófinansowanym przez Unię Europejską ze środków Europejskiego Funduszu Społecznego Plus w ramach Programu Fundusze Europejskie dla Lubelskiego 2021-</w:t>
      </w:r>
      <w:r w:rsidR="00E20EFC" w:rsidRPr="004D2553">
        <w:rPr>
          <w:rFonts w:asciiTheme="minorHAnsi" w:eastAsia="Arial" w:hAnsiTheme="minorHAnsi" w:cstheme="minorHAnsi"/>
          <w:b/>
          <w:i/>
        </w:rPr>
        <w:t>2027 Działanie</w:t>
      </w:r>
      <w:r w:rsidR="004D2553" w:rsidRPr="004D2553">
        <w:rPr>
          <w:rFonts w:asciiTheme="minorHAnsi" w:eastAsia="Arial" w:hAnsiTheme="minorHAnsi" w:cstheme="minorHAnsi"/>
          <w:b/>
          <w:i/>
        </w:rPr>
        <w:t xml:space="preserve"> 10.01 Skuteczna edukacja Priorytet :X Lepsza edukacja</w:t>
      </w:r>
    </w:p>
    <w:p w14:paraId="16C36362" w14:textId="77777777" w:rsidR="00822E75" w:rsidRPr="004D2553" w:rsidRDefault="00822E75" w:rsidP="00F05124">
      <w:pPr>
        <w:shd w:val="clear" w:color="auto" w:fill="FFFFFF"/>
        <w:ind w:right="-2"/>
        <w:rPr>
          <w:iCs/>
          <w:sz w:val="16"/>
          <w:szCs w:val="16"/>
        </w:rPr>
      </w:pPr>
    </w:p>
    <w:bookmarkEnd w:id="1"/>
    <w:p w14:paraId="761DC72B" w14:textId="77777777" w:rsidR="005062A7" w:rsidRPr="004D2553" w:rsidRDefault="005062A7" w:rsidP="008444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5E18151" w14:textId="77777777" w:rsidR="005062A7" w:rsidRPr="004D2553" w:rsidRDefault="005062A7" w:rsidP="008444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9EF9AAD" w14:textId="6F6EB9F9" w:rsidR="008459B6" w:rsidRPr="004D2553" w:rsidRDefault="008459B6" w:rsidP="008444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>Zgodnie z art. 13 i art. 14 rozporządzenia Parlamentu Europejskiego i Rady (UE) 2016/679 z dnia 27 kwietnia 2016r. w sprawie ochrony osób fizycznych w związku z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przetwarzaniem danych osobowych i w sprawie swobodnego przepływu takich danych oraz uchylenia dyrektywy 95/46/WE (ogólne rozporządzenie o ochronie danych) (Dz. Urz. UE L 119 z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 xml:space="preserve">04.05.2016, str. 1 z późn. zm.), zwanego dalej „RODO” informujemy, że: </w:t>
      </w:r>
    </w:p>
    <w:p w14:paraId="080DAFEC" w14:textId="23E4759B" w:rsidR="008459B6" w:rsidRPr="004D2553" w:rsidRDefault="008459B6" w:rsidP="00F05124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 xml:space="preserve">Administratorem </w:t>
      </w:r>
      <w:r w:rsidR="00E845D3" w:rsidRPr="004D2553">
        <w:rPr>
          <w:rFonts w:ascii="Times New Roman" w:hAnsi="Times New Roman" w:cs="Times New Roman"/>
          <w:color w:val="auto"/>
        </w:rPr>
        <w:t xml:space="preserve">Pani/Pana </w:t>
      </w:r>
      <w:r w:rsidRPr="004D2553">
        <w:rPr>
          <w:rFonts w:ascii="Times New Roman" w:hAnsi="Times New Roman" w:cs="Times New Roman"/>
          <w:color w:val="auto"/>
        </w:rPr>
        <w:t xml:space="preserve">danych osobowych jest </w:t>
      </w:r>
      <w:r w:rsidR="00F05124" w:rsidRPr="004D2553">
        <w:rPr>
          <w:rFonts w:ascii="Times New Roman" w:hAnsi="Times New Roman" w:cs="Times New Roman"/>
          <w:color w:val="auto"/>
        </w:rPr>
        <w:t>Starostwo Powiatowe w Lubartowie</w:t>
      </w:r>
      <w:r w:rsidRPr="004D2553">
        <w:rPr>
          <w:rFonts w:ascii="Times New Roman" w:hAnsi="Times New Roman" w:cs="Times New Roman"/>
          <w:color w:val="auto"/>
        </w:rPr>
        <w:t xml:space="preserve"> z</w:t>
      </w:r>
      <w:r w:rsid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 xml:space="preserve">siedzibą przy </w:t>
      </w:r>
      <w:bookmarkStart w:id="4" w:name="_Hlk207879709"/>
      <w:r w:rsidRPr="004D2553">
        <w:rPr>
          <w:rFonts w:ascii="Times New Roman" w:hAnsi="Times New Roman" w:cs="Times New Roman"/>
          <w:color w:val="auto"/>
        </w:rPr>
        <w:t xml:space="preserve">ul. </w:t>
      </w:r>
      <w:r w:rsidR="00F05124" w:rsidRPr="004D2553">
        <w:rPr>
          <w:rFonts w:ascii="Times New Roman" w:hAnsi="Times New Roman" w:cs="Times New Roman"/>
          <w:color w:val="auto"/>
        </w:rPr>
        <w:t>Słowackiego 8</w:t>
      </w:r>
      <w:r w:rsidRPr="004D2553">
        <w:rPr>
          <w:rFonts w:ascii="Times New Roman" w:hAnsi="Times New Roman" w:cs="Times New Roman"/>
          <w:color w:val="auto"/>
        </w:rPr>
        <w:t xml:space="preserve">, 21-100 </w:t>
      </w:r>
      <w:bookmarkEnd w:id="4"/>
      <w:r w:rsidR="004D2553" w:rsidRPr="004D2553">
        <w:rPr>
          <w:rFonts w:ascii="Times New Roman" w:hAnsi="Times New Roman" w:cs="Times New Roman"/>
          <w:color w:val="auto"/>
        </w:rPr>
        <w:t>Lubartów, tel.</w:t>
      </w:r>
      <w:r w:rsidRPr="004D2553">
        <w:rPr>
          <w:rFonts w:ascii="Times New Roman" w:hAnsi="Times New Roman" w:cs="Times New Roman"/>
          <w:color w:val="auto"/>
        </w:rPr>
        <w:t xml:space="preserve">: </w:t>
      </w:r>
      <w:r w:rsidR="00F05124" w:rsidRPr="004D2553">
        <w:rPr>
          <w:rFonts w:ascii="Times New Roman" w:hAnsi="Times New Roman" w:cs="Times New Roman"/>
          <w:color w:val="auto"/>
        </w:rPr>
        <w:t>818552865</w:t>
      </w:r>
      <w:r w:rsidR="00B91CB9" w:rsidRPr="004D2553">
        <w:rPr>
          <w:rFonts w:ascii="Times New Roman" w:hAnsi="Times New Roman" w:cs="Times New Roman"/>
          <w:color w:val="auto"/>
        </w:rPr>
        <w:t xml:space="preserve"> lub </w:t>
      </w:r>
      <w:r w:rsidRPr="004D2553">
        <w:rPr>
          <w:rFonts w:ascii="Times New Roman" w:hAnsi="Times New Roman" w:cs="Times New Roman"/>
          <w:color w:val="auto"/>
        </w:rPr>
        <w:t>e-</w:t>
      </w:r>
      <w:r w:rsidR="00B91CB9" w:rsidRPr="004D2553">
        <w:rPr>
          <w:rFonts w:ascii="Times New Roman" w:hAnsi="Times New Roman" w:cs="Times New Roman"/>
          <w:color w:val="auto"/>
        </w:rPr>
        <w:t>m</w:t>
      </w:r>
      <w:r w:rsidRPr="004D2553">
        <w:rPr>
          <w:rFonts w:ascii="Times New Roman" w:hAnsi="Times New Roman" w:cs="Times New Roman"/>
          <w:color w:val="auto"/>
        </w:rPr>
        <w:t xml:space="preserve">ail: </w:t>
      </w:r>
      <w:r w:rsidR="004D2553" w:rsidRPr="004D2553">
        <w:rPr>
          <w:rFonts w:ascii="Times New Roman" w:hAnsi="Times New Roman" w:cs="Times New Roman"/>
          <w:color w:val="auto"/>
        </w:rPr>
        <w:t>starostwo@powiatlubartowski.pl.</w:t>
      </w:r>
    </w:p>
    <w:p w14:paraId="1022B8BE" w14:textId="551A461A" w:rsidR="008459B6" w:rsidRPr="004D2553" w:rsidRDefault="008459B6" w:rsidP="008459B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 xml:space="preserve">We wszystkich sprawach dotyczących ochrony danych osobowych, mają Państwo prawo kontaktować się z naszym Inspektorem Ochrony Danych wysyłając wiadomość na adres e-mail: </w:t>
      </w:r>
      <w:hyperlink r:id="rId8" w:history="1">
        <w:r w:rsidR="00F05124" w:rsidRPr="004D2553">
          <w:rPr>
            <w:rStyle w:val="Hipercze"/>
            <w:rFonts w:ascii="Times New Roman" w:hAnsi="Times New Roman" w:cs="Times New Roman"/>
            <w:color w:val="auto"/>
          </w:rPr>
          <w:t>iod@powiatlubartowski.pl</w:t>
        </w:r>
      </w:hyperlink>
      <w:r w:rsidR="006350B2" w:rsidRPr="004D2553">
        <w:rPr>
          <w:rFonts w:ascii="Times New Roman" w:hAnsi="Times New Roman" w:cs="Times New Roman"/>
          <w:color w:val="auto"/>
        </w:rPr>
        <w:t xml:space="preserve"> lub pisemnie na adres: ul. </w:t>
      </w:r>
      <w:r w:rsidR="00F05124" w:rsidRPr="004D2553">
        <w:rPr>
          <w:rFonts w:ascii="Times New Roman" w:hAnsi="Times New Roman" w:cs="Times New Roman"/>
          <w:color w:val="auto"/>
        </w:rPr>
        <w:t>Słowackiego 8</w:t>
      </w:r>
      <w:r w:rsidR="006350B2" w:rsidRPr="004D2553">
        <w:rPr>
          <w:rFonts w:ascii="Times New Roman" w:hAnsi="Times New Roman" w:cs="Times New Roman"/>
          <w:color w:val="auto"/>
        </w:rPr>
        <w:t xml:space="preserve">, 21-100 </w:t>
      </w:r>
      <w:r w:rsidR="004D2553" w:rsidRPr="004D2553">
        <w:rPr>
          <w:rFonts w:ascii="Times New Roman" w:hAnsi="Times New Roman" w:cs="Times New Roman"/>
          <w:color w:val="auto"/>
        </w:rPr>
        <w:t>Lubartów.</w:t>
      </w:r>
    </w:p>
    <w:p w14:paraId="1F1619DB" w14:textId="3C5FF4F6" w:rsidR="008459B6" w:rsidRPr="004D2553" w:rsidRDefault="008459B6" w:rsidP="008459B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 xml:space="preserve">Celem przetwarzania danych osobowych jest </w:t>
      </w:r>
      <w:r w:rsidR="00387016" w:rsidRPr="004D2553">
        <w:rPr>
          <w:rFonts w:ascii="Times New Roman" w:hAnsi="Times New Roman" w:cs="Times New Roman"/>
          <w:color w:val="auto"/>
        </w:rPr>
        <w:t>rekrutacja uczestnik</w:t>
      </w:r>
      <w:r w:rsidR="00387016" w:rsidRPr="004D2553">
        <w:rPr>
          <w:rFonts w:ascii="Times New Roman" w:hAnsi="Times New Roman" w:cs="Times New Roman"/>
          <w:color w:val="auto"/>
        </w:rPr>
        <w:fldChar w:fldCharType="begin"/>
      </w:r>
      <w:r w:rsidR="00387016" w:rsidRPr="004D2553">
        <w:rPr>
          <w:rFonts w:ascii="Times New Roman" w:hAnsi="Times New Roman" w:cs="Times New Roman"/>
          <w:color w:val="auto"/>
        </w:rPr>
        <w:instrText xml:space="preserve"> LISTNUM </w:instrText>
      </w:r>
      <w:r w:rsidR="00387016" w:rsidRPr="004D2553">
        <w:rPr>
          <w:rFonts w:ascii="Times New Roman" w:hAnsi="Times New Roman" w:cs="Times New Roman"/>
          <w:color w:val="auto"/>
        </w:rPr>
        <w:fldChar w:fldCharType="end"/>
      </w:r>
      <w:r w:rsidR="00387016" w:rsidRPr="004D2553">
        <w:rPr>
          <w:rFonts w:ascii="Times New Roman" w:hAnsi="Times New Roman" w:cs="Times New Roman"/>
          <w:color w:val="auto"/>
        </w:rPr>
        <w:t>ów w ramach</w:t>
      </w:r>
      <w:r w:rsidRPr="004D2553">
        <w:rPr>
          <w:rFonts w:ascii="Times New Roman" w:hAnsi="Times New Roman" w:cs="Times New Roman"/>
          <w:color w:val="auto"/>
        </w:rPr>
        <w:t xml:space="preserve"> </w:t>
      </w:r>
      <w:r w:rsidR="00776B38" w:rsidRPr="004D2553">
        <w:rPr>
          <w:rFonts w:ascii="Times New Roman" w:hAnsi="Times New Roman" w:cs="Times New Roman"/>
          <w:color w:val="auto"/>
        </w:rPr>
        <w:t>projektu w</w:t>
      </w:r>
      <w:r w:rsidR="004D2553">
        <w:rPr>
          <w:rFonts w:ascii="Times New Roman" w:hAnsi="Times New Roman" w:cs="Times New Roman"/>
          <w:color w:val="auto"/>
        </w:rPr>
        <w:t> </w:t>
      </w:r>
      <w:r w:rsidR="00776B38" w:rsidRPr="004D2553">
        <w:rPr>
          <w:rFonts w:ascii="Times New Roman" w:hAnsi="Times New Roman" w:cs="Times New Roman"/>
          <w:color w:val="auto"/>
        </w:rPr>
        <w:t xml:space="preserve">ramach </w:t>
      </w:r>
      <w:r w:rsidR="00F05124" w:rsidRPr="004D2553">
        <w:rPr>
          <w:rFonts w:ascii="Times New Roman" w:hAnsi="Times New Roman" w:cs="Times New Roman"/>
          <w:color w:val="auto"/>
        </w:rPr>
        <w:t>Działanie 10.01 Skuteczna edukacja Priorytet:</w:t>
      </w:r>
      <w:r w:rsidR="00EF02EA" w:rsidRPr="004D2553">
        <w:rPr>
          <w:rFonts w:ascii="Times New Roman" w:hAnsi="Times New Roman" w:cs="Times New Roman"/>
          <w:color w:val="auto"/>
        </w:rPr>
        <w:t xml:space="preserve"> </w:t>
      </w:r>
      <w:r w:rsidR="00F05124" w:rsidRPr="004D2553">
        <w:rPr>
          <w:rFonts w:ascii="Times New Roman" w:hAnsi="Times New Roman" w:cs="Times New Roman"/>
          <w:color w:val="auto"/>
        </w:rPr>
        <w:t>X „Lepsza edukacja”</w:t>
      </w:r>
      <w:r w:rsidR="00F05124" w:rsidRPr="004D2553">
        <w:rPr>
          <w:rFonts w:asciiTheme="minorHAnsi" w:eastAsia="Arial" w:hAnsiTheme="minorHAnsi" w:cstheme="minorHAnsi"/>
          <w:color w:val="auto"/>
        </w:rPr>
        <w:t xml:space="preserve"> wspófinansowanym przez Unię Europejską ze środków Europejskiego Funduszu Społecznego </w:t>
      </w:r>
      <w:r w:rsidR="004D2553" w:rsidRPr="004D2553">
        <w:rPr>
          <w:rFonts w:asciiTheme="minorHAnsi" w:eastAsia="Arial" w:hAnsiTheme="minorHAnsi" w:cstheme="minorHAnsi"/>
          <w:color w:val="auto"/>
        </w:rPr>
        <w:t>Plus w</w:t>
      </w:r>
      <w:r w:rsidR="00F05124" w:rsidRPr="004D2553">
        <w:rPr>
          <w:rFonts w:asciiTheme="minorHAnsi" w:eastAsia="Arial" w:hAnsiTheme="minorHAnsi" w:cstheme="minorHAnsi"/>
          <w:color w:val="auto"/>
        </w:rPr>
        <w:t xml:space="preserve"> ramach Programu Fundusze Europejskie dla Lubelskiego 2021-2027</w:t>
      </w:r>
      <w:r w:rsidR="00776B38" w:rsidRPr="004D2553">
        <w:rPr>
          <w:rFonts w:ascii="Times New Roman" w:hAnsi="Times New Roman" w:cs="Times New Roman"/>
          <w:color w:val="auto"/>
        </w:rPr>
        <w:t>–</w:t>
      </w:r>
      <w:r w:rsidR="00A109BE" w:rsidRPr="004D2553">
        <w:rPr>
          <w:rFonts w:ascii="Times New Roman" w:hAnsi="Times New Roman" w:cs="Times New Roman"/>
          <w:color w:val="auto"/>
        </w:rPr>
        <w:t xml:space="preserve"> Projekt pn.</w:t>
      </w:r>
      <w:bookmarkStart w:id="5" w:name="_Hlk207881120"/>
      <w:r w:rsidR="00E20EFC">
        <w:rPr>
          <w:rFonts w:ascii="Times New Roman" w:hAnsi="Times New Roman" w:cs="Times New Roman"/>
          <w:color w:val="auto"/>
        </w:rPr>
        <w:t> </w:t>
      </w:r>
      <w:r w:rsidR="00776B38" w:rsidRPr="004D2553">
        <w:rPr>
          <w:rFonts w:ascii="Times New Roman" w:hAnsi="Times New Roman" w:cs="Times New Roman"/>
          <w:color w:val="auto"/>
        </w:rPr>
        <w:t>„</w:t>
      </w:r>
      <w:r w:rsidR="00F05124" w:rsidRPr="004D2553">
        <w:rPr>
          <w:rFonts w:ascii="Times New Roman" w:hAnsi="Times New Roman" w:cs="Times New Roman"/>
          <w:b/>
          <w:i/>
          <w:color w:val="auto"/>
        </w:rPr>
        <w:t>Edukacja zawodowa w Powiecie Lubartowskim- Nowe Horyzonty Rozwoju”</w:t>
      </w:r>
      <w:r w:rsidRPr="004D2553">
        <w:rPr>
          <w:rFonts w:ascii="Times New Roman" w:hAnsi="Times New Roman" w:cs="Times New Roman"/>
          <w:color w:val="auto"/>
        </w:rPr>
        <w:t>, w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tym rozliczenie otrzymanych środków z Fundusz</w:t>
      </w:r>
      <w:r w:rsidR="00776B38" w:rsidRPr="004D2553">
        <w:rPr>
          <w:rFonts w:ascii="Times New Roman" w:hAnsi="Times New Roman" w:cs="Times New Roman"/>
          <w:color w:val="auto"/>
        </w:rPr>
        <w:t>y</w:t>
      </w:r>
      <w:r w:rsidRPr="004D2553">
        <w:rPr>
          <w:rFonts w:ascii="Times New Roman" w:hAnsi="Times New Roman" w:cs="Times New Roman"/>
          <w:color w:val="auto"/>
        </w:rPr>
        <w:t xml:space="preserve"> </w:t>
      </w:r>
      <w:r w:rsidR="00776B38" w:rsidRPr="004D2553">
        <w:rPr>
          <w:rFonts w:ascii="Times New Roman" w:hAnsi="Times New Roman" w:cs="Times New Roman"/>
          <w:color w:val="auto"/>
        </w:rPr>
        <w:t>Europejskich dla Lubelskiego</w:t>
      </w:r>
      <w:r w:rsidRPr="004D2553">
        <w:rPr>
          <w:rFonts w:ascii="Times New Roman" w:hAnsi="Times New Roman" w:cs="Times New Roman"/>
          <w:color w:val="auto"/>
        </w:rPr>
        <w:t xml:space="preserve">. </w:t>
      </w:r>
    </w:p>
    <w:bookmarkEnd w:id="5"/>
    <w:p w14:paraId="57807E39" w14:textId="7167F647" w:rsidR="005072B1" w:rsidRPr="004D2553" w:rsidRDefault="008459B6" w:rsidP="005072B1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>Dane osobowe przetwarzane są na podstawie art. 6 ust. 1 lit. e RODO, tj. w związku z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 xml:space="preserve">wykonywaniem zadania realizowanego w interesie publicznym lub w ramach sprawowania władzy publicznej powierzonej administratorowi oraz na podstawie art. 9 ust. 2 lit. G RODO, tj. </w:t>
      </w:r>
      <w:r w:rsidR="005072B1" w:rsidRPr="004D2553">
        <w:rPr>
          <w:rFonts w:ascii="Times New Roman" w:hAnsi="Times New Roman" w:cs="Times New Roman"/>
          <w:color w:val="auto"/>
        </w:rPr>
        <w:t xml:space="preserve">gdy </w:t>
      </w:r>
      <w:r w:rsidRPr="004D2553">
        <w:rPr>
          <w:rFonts w:ascii="Times New Roman" w:hAnsi="Times New Roman" w:cs="Times New Roman"/>
          <w:color w:val="auto"/>
        </w:rPr>
        <w:t>przetwarzanie jest niezbędne ze względów związanych z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ważnym interesem publicznym, na podstawie prawa Unii lub prawa państwa członkowskiego, które są proporcjonalne do</w:t>
      </w:r>
      <w:r w:rsidR="00E20EFC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wyznaczonego celu, nie naruszają istoty prawa do ochrony danych i przewidują odpowiednie i</w:t>
      </w:r>
      <w:r w:rsidR="00B91CB9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konkretne środki ochrony praw podstawowych i interesów osoby, której dane dotyczą, w tym do wypełnienia obowiązków w zakresie zabezpieczenia społecznego i ochrony socjalnej wynikających z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="005072B1" w:rsidRPr="004D2553">
        <w:rPr>
          <w:rFonts w:ascii="Times New Roman" w:hAnsi="Times New Roman" w:cs="Times New Roman"/>
          <w:color w:val="auto"/>
        </w:rPr>
        <w:t xml:space="preserve">projektu </w:t>
      </w:r>
      <w:bookmarkStart w:id="6" w:name="_Hlk207884180"/>
      <w:r w:rsidR="00EF02EA" w:rsidRPr="004D2553">
        <w:rPr>
          <w:rFonts w:ascii="Times New Roman" w:hAnsi="Times New Roman" w:cs="Times New Roman"/>
          <w:b/>
          <w:i/>
          <w:color w:val="auto"/>
        </w:rPr>
        <w:t>„Edukacja zawodowa w Powiecie Lubartowskim- Nowe Horyzonty Rozwoju”</w:t>
      </w:r>
      <w:r w:rsidR="005072B1" w:rsidRPr="004D2553">
        <w:rPr>
          <w:rFonts w:ascii="Times New Roman" w:hAnsi="Times New Roman" w:cs="Times New Roman"/>
          <w:color w:val="auto"/>
        </w:rPr>
        <w:t xml:space="preserve">. </w:t>
      </w:r>
      <w:bookmarkEnd w:id="6"/>
    </w:p>
    <w:p w14:paraId="780B2F2C" w14:textId="6370EE0A" w:rsidR="005062A7" w:rsidRPr="004D2553" w:rsidRDefault="00215BE7" w:rsidP="001C7B77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 xml:space="preserve">Źródłem pochodzenia danych osobowych Uczestnika Projektu </w:t>
      </w:r>
      <w:r w:rsidR="00B67DE6" w:rsidRPr="004D2553">
        <w:rPr>
          <w:rFonts w:ascii="Times New Roman" w:hAnsi="Times New Roman" w:cs="Times New Roman"/>
          <w:color w:val="auto"/>
        </w:rPr>
        <w:t>w zakresie: imienia, nazwiska; adresu zamieszkania; nr telefonu; daty urodzenia, nr PESEL oraz pozostałych danych,</w:t>
      </w:r>
      <w:r w:rsidR="00A109BE" w:rsidRPr="004D2553">
        <w:rPr>
          <w:rFonts w:ascii="Times New Roman" w:hAnsi="Times New Roman" w:cs="Times New Roman"/>
          <w:color w:val="auto"/>
        </w:rPr>
        <w:t xml:space="preserve"> w </w:t>
      </w:r>
      <w:r w:rsidR="00B67DE6" w:rsidRPr="004D2553">
        <w:rPr>
          <w:rFonts w:ascii="Times New Roman" w:hAnsi="Times New Roman" w:cs="Times New Roman"/>
          <w:color w:val="auto"/>
        </w:rPr>
        <w:t>tym danych szczególnych dotyczących stanu zdrowia określonych w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="00B67DE6" w:rsidRPr="004D2553">
        <w:rPr>
          <w:rFonts w:ascii="Times New Roman" w:hAnsi="Times New Roman" w:cs="Times New Roman"/>
          <w:color w:val="auto"/>
        </w:rPr>
        <w:t xml:space="preserve">Formularzu zgłoszeniowym </w:t>
      </w:r>
      <w:r w:rsidRPr="004D2553">
        <w:rPr>
          <w:rFonts w:ascii="Times New Roman" w:hAnsi="Times New Roman" w:cs="Times New Roman"/>
          <w:color w:val="auto"/>
        </w:rPr>
        <w:t>mogą być wnioskodawcy, tj. osoby z</w:t>
      </w:r>
      <w:r w:rsidR="008444E4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niepełnosprawnością, rodzice i opiekunowie osób z</w:t>
      </w:r>
      <w:r w:rsidR="00B91CB9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niepełnosprawnością</w:t>
      </w:r>
      <w:r w:rsidR="00B67DE6" w:rsidRPr="004D2553">
        <w:rPr>
          <w:rFonts w:ascii="Times New Roman" w:hAnsi="Times New Roman" w:cs="Times New Roman"/>
          <w:color w:val="auto"/>
        </w:rPr>
        <w:t>.</w:t>
      </w:r>
      <w:r w:rsidR="001C7B77" w:rsidRPr="004D2553">
        <w:rPr>
          <w:rFonts w:ascii="Times New Roman" w:hAnsi="Times New Roman" w:cs="Times New Roman"/>
          <w:color w:val="auto"/>
        </w:rPr>
        <w:t xml:space="preserve"> </w:t>
      </w:r>
      <w:r w:rsidR="00B67DE6" w:rsidRPr="004D2553">
        <w:rPr>
          <w:rFonts w:ascii="Times New Roman" w:hAnsi="Times New Roman" w:cs="Times New Roman"/>
          <w:color w:val="auto"/>
        </w:rPr>
        <w:t>D</w:t>
      </w:r>
      <w:r w:rsidR="00D00FD4" w:rsidRPr="004D2553">
        <w:rPr>
          <w:rFonts w:ascii="Times New Roman" w:hAnsi="Times New Roman" w:cs="Times New Roman"/>
          <w:color w:val="auto"/>
        </w:rPr>
        <w:t>an</w:t>
      </w:r>
      <w:r w:rsidR="00A109BE" w:rsidRPr="004D2553">
        <w:rPr>
          <w:rFonts w:ascii="Times New Roman" w:hAnsi="Times New Roman" w:cs="Times New Roman"/>
          <w:color w:val="auto"/>
        </w:rPr>
        <w:t>e</w:t>
      </w:r>
      <w:r w:rsidR="00D00FD4" w:rsidRPr="004D2553">
        <w:rPr>
          <w:rFonts w:ascii="Times New Roman" w:hAnsi="Times New Roman" w:cs="Times New Roman"/>
          <w:color w:val="auto"/>
        </w:rPr>
        <w:t xml:space="preserve"> opiekuna prawnego</w:t>
      </w:r>
      <w:r w:rsidR="001C7B77" w:rsidRPr="004D2553">
        <w:rPr>
          <w:rFonts w:ascii="Times New Roman" w:hAnsi="Times New Roman" w:cs="Times New Roman"/>
          <w:color w:val="auto"/>
        </w:rPr>
        <w:t>/ faktycznego</w:t>
      </w:r>
      <w:r w:rsidR="00D00FD4" w:rsidRPr="004D2553">
        <w:rPr>
          <w:rFonts w:ascii="Times New Roman" w:hAnsi="Times New Roman" w:cs="Times New Roman"/>
          <w:color w:val="auto"/>
        </w:rPr>
        <w:t xml:space="preserve"> </w:t>
      </w:r>
      <w:r w:rsidR="00A109BE" w:rsidRPr="004D2553">
        <w:rPr>
          <w:rFonts w:ascii="Times New Roman" w:hAnsi="Times New Roman" w:cs="Times New Roman"/>
          <w:color w:val="auto"/>
        </w:rPr>
        <w:t>U</w:t>
      </w:r>
      <w:r w:rsidR="00D00FD4" w:rsidRPr="004D2553">
        <w:rPr>
          <w:rFonts w:ascii="Times New Roman" w:hAnsi="Times New Roman" w:cs="Times New Roman"/>
          <w:color w:val="auto"/>
        </w:rPr>
        <w:t>czestnika Pro</w:t>
      </w:r>
      <w:r w:rsidR="00A109BE" w:rsidRPr="004D2553">
        <w:rPr>
          <w:rFonts w:ascii="Times New Roman" w:hAnsi="Times New Roman" w:cs="Times New Roman"/>
          <w:color w:val="auto"/>
        </w:rPr>
        <w:t>jektu</w:t>
      </w:r>
      <w:r w:rsidR="00D00FD4" w:rsidRPr="004D2553">
        <w:rPr>
          <w:rFonts w:ascii="Times New Roman" w:hAnsi="Times New Roman" w:cs="Times New Roman"/>
          <w:color w:val="auto"/>
        </w:rPr>
        <w:t xml:space="preserve"> w zakresie: imienia, nazwiska oraz pozostałych danych określonych w Formularzu do Projektu pochodzą bezpośrednio od Pani/Pana opiekuna prawnego</w:t>
      </w:r>
      <w:r w:rsidR="001C7B77" w:rsidRPr="004D2553">
        <w:rPr>
          <w:rFonts w:ascii="Times New Roman" w:hAnsi="Times New Roman" w:cs="Times New Roman"/>
          <w:color w:val="auto"/>
        </w:rPr>
        <w:t>/faktycznego</w:t>
      </w:r>
      <w:r w:rsidR="00D00FD4" w:rsidRPr="004D2553">
        <w:rPr>
          <w:rFonts w:ascii="Times New Roman" w:hAnsi="Times New Roman" w:cs="Times New Roman"/>
          <w:color w:val="auto"/>
        </w:rPr>
        <w:t>.</w:t>
      </w:r>
    </w:p>
    <w:p w14:paraId="1F547837" w14:textId="2EBF7460" w:rsidR="008459B6" w:rsidRPr="004D2553" w:rsidRDefault="008459B6" w:rsidP="008459B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 xml:space="preserve">Dane osobowe będą przechowywane przez okres przewidziany w przepisach dotyczących przechowywania i archiwizacji dokumentacji, tj. przez </w:t>
      </w:r>
      <w:r w:rsidR="00387016" w:rsidRPr="004D2553">
        <w:rPr>
          <w:rFonts w:ascii="Times New Roman" w:hAnsi="Times New Roman" w:cs="Times New Roman"/>
          <w:color w:val="auto"/>
        </w:rPr>
        <w:t xml:space="preserve">okres trwałości projektu. </w:t>
      </w:r>
    </w:p>
    <w:p w14:paraId="02958F25" w14:textId="35F7C25A" w:rsidR="008459B6" w:rsidRPr="004D2553" w:rsidRDefault="008459B6" w:rsidP="00B67DE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>Odbiorcami Pani/ Pana danych osobowych są podmioty uprawnione do ujawnienia im danych na mocy przepisów prawa</w:t>
      </w:r>
      <w:r w:rsidR="00B67DE6" w:rsidRPr="004D2553">
        <w:rPr>
          <w:rFonts w:ascii="Times New Roman" w:hAnsi="Times New Roman" w:cs="Times New Roman"/>
          <w:color w:val="auto"/>
        </w:rPr>
        <w:t xml:space="preserve"> powszechnie obowiązującego</w:t>
      </w:r>
      <w:r w:rsidRPr="004D2553">
        <w:rPr>
          <w:rFonts w:ascii="Times New Roman" w:hAnsi="Times New Roman" w:cs="Times New Roman"/>
          <w:color w:val="auto"/>
        </w:rPr>
        <w:t xml:space="preserve"> oraz podmioty realizujące świadczenie w imieniu administratora na podstawie umów cywilnoprawnych. Dane osób fizycznych</w:t>
      </w:r>
      <w:r w:rsidR="00A109BE" w:rsidRPr="004D2553">
        <w:rPr>
          <w:rFonts w:ascii="Times New Roman" w:hAnsi="Times New Roman" w:cs="Times New Roman"/>
          <w:color w:val="auto"/>
        </w:rPr>
        <w:t xml:space="preserve"> </w:t>
      </w:r>
      <w:r w:rsidRPr="004D2553">
        <w:rPr>
          <w:rFonts w:ascii="Times New Roman" w:hAnsi="Times New Roman" w:cs="Times New Roman"/>
          <w:color w:val="auto"/>
        </w:rPr>
        <w:lastRenderedPageBreak/>
        <w:t xml:space="preserve">przetwarzane przez </w:t>
      </w:r>
      <w:r w:rsidR="00EF02EA" w:rsidRPr="004D2553">
        <w:rPr>
          <w:rFonts w:ascii="Times New Roman" w:hAnsi="Times New Roman" w:cs="Times New Roman"/>
          <w:color w:val="auto"/>
        </w:rPr>
        <w:t>Starostwo Powiatowe</w:t>
      </w:r>
      <w:r w:rsidR="00B67DE6" w:rsidRPr="004D2553">
        <w:rPr>
          <w:rFonts w:ascii="Times New Roman" w:hAnsi="Times New Roman" w:cs="Times New Roman"/>
          <w:color w:val="auto"/>
        </w:rPr>
        <w:t xml:space="preserve"> w Lubartowie</w:t>
      </w:r>
      <w:r w:rsidRPr="004D2553">
        <w:rPr>
          <w:rFonts w:ascii="Times New Roman" w:hAnsi="Times New Roman" w:cs="Times New Roman"/>
          <w:color w:val="auto"/>
        </w:rPr>
        <w:t>,</w:t>
      </w:r>
      <w:r w:rsidR="00A109BE" w:rsidRPr="004D2553">
        <w:rPr>
          <w:rFonts w:ascii="Times New Roman" w:hAnsi="Times New Roman" w:cs="Times New Roman"/>
          <w:color w:val="auto"/>
        </w:rPr>
        <w:t xml:space="preserve"> tj. Uczestników Projektu oraz</w:t>
      </w:r>
      <w:r w:rsidRPr="004D2553">
        <w:rPr>
          <w:rFonts w:ascii="Times New Roman" w:hAnsi="Times New Roman" w:cs="Times New Roman"/>
          <w:color w:val="auto"/>
        </w:rPr>
        <w:t xml:space="preserve"> dane osób świadczących/ realizujących usługi </w:t>
      </w:r>
      <w:r w:rsidR="00E845D3" w:rsidRPr="004D2553">
        <w:rPr>
          <w:rFonts w:ascii="Times New Roman" w:hAnsi="Times New Roman" w:cs="Times New Roman"/>
          <w:color w:val="auto"/>
        </w:rPr>
        <w:t>społeczne</w:t>
      </w:r>
      <w:r w:rsidRPr="004D2553">
        <w:rPr>
          <w:rFonts w:ascii="Times New Roman" w:hAnsi="Times New Roman" w:cs="Times New Roman"/>
          <w:color w:val="auto"/>
        </w:rPr>
        <w:t xml:space="preserve"> na rzecz </w:t>
      </w:r>
      <w:r w:rsidR="00A109BE" w:rsidRPr="004D2553">
        <w:rPr>
          <w:rFonts w:ascii="Times New Roman" w:hAnsi="Times New Roman" w:cs="Times New Roman"/>
          <w:color w:val="auto"/>
        </w:rPr>
        <w:t>U</w:t>
      </w:r>
      <w:r w:rsidRPr="004D2553">
        <w:rPr>
          <w:rFonts w:ascii="Times New Roman" w:hAnsi="Times New Roman" w:cs="Times New Roman"/>
          <w:color w:val="auto"/>
        </w:rPr>
        <w:t>czestników Pro</w:t>
      </w:r>
      <w:r w:rsidR="00B67DE6" w:rsidRPr="004D2553">
        <w:rPr>
          <w:rFonts w:ascii="Times New Roman" w:hAnsi="Times New Roman" w:cs="Times New Roman"/>
          <w:color w:val="auto"/>
        </w:rPr>
        <w:t>jektu</w:t>
      </w:r>
      <w:r w:rsidRPr="004D2553">
        <w:rPr>
          <w:rFonts w:ascii="Times New Roman" w:hAnsi="Times New Roman" w:cs="Times New Roman"/>
          <w:color w:val="auto"/>
        </w:rPr>
        <w:t xml:space="preserve"> lub</w:t>
      </w:r>
      <w:r w:rsid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opiekunów prawnych</w:t>
      </w:r>
      <w:r w:rsidR="001C7B77" w:rsidRPr="004D2553">
        <w:rPr>
          <w:rFonts w:ascii="Times New Roman" w:hAnsi="Times New Roman" w:cs="Times New Roman"/>
          <w:color w:val="auto"/>
        </w:rPr>
        <w:t>/faktycznych</w:t>
      </w:r>
      <w:r w:rsidRPr="004D2553">
        <w:rPr>
          <w:rFonts w:ascii="Times New Roman" w:hAnsi="Times New Roman" w:cs="Times New Roman"/>
          <w:color w:val="auto"/>
        </w:rPr>
        <w:t xml:space="preserve"> mogą być udostępniane</w:t>
      </w:r>
      <w:r w:rsidR="00387016" w:rsidRPr="004D2553">
        <w:rPr>
          <w:rFonts w:ascii="Times New Roman" w:hAnsi="Times New Roman" w:cs="Times New Roman"/>
          <w:color w:val="auto"/>
        </w:rPr>
        <w:t xml:space="preserve"> Starostwu Powiatowemu w</w:t>
      </w:r>
      <w:r w:rsidR="004D2553">
        <w:rPr>
          <w:rFonts w:ascii="Times New Roman" w:hAnsi="Times New Roman" w:cs="Times New Roman"/>
          <w:color w:val="auto"/>
        </w:rPr>
        <w:t> </w:t>
      </w:r>
      <w:r w:rsidR="00387016" w:rsidRPr="004D2553">
        <w:rPr>
          <w:rFonts w:ascii="Times New Roman" w:hAnsi="Times New Roman" w:cs="Times New Roman"/>
          <w:color w:val="auto"/>
        </w:rPr>
        <w:t>Lubartowie,</w:t>
      </w:r>
      <w:r w:rsidRPr="004D2553">
        <w:rPr>
          <w:rFonts w:ascii="Times New Roman" w:hAnsi="Times New Roman" w:cs="Times New Roman"/>
          <w:color w:val="auto"/>
        </w:rPr>
        <w:t xml:space="preserve"> </w:t>
      </w:r>
      <w:r w:rsidR="00F92A0C" w:rsidRPr="004D2553">
        <w:rPr>
          <w:rFonts w:ascii="Times New Roman" w:hAnsi="Times New Roman" w:cs="Times New Roman"/>
          <w:color w:val="auto"/>
        </w:rPr>
        <w:t xml:space="preserve">podmiotom prowadzącym badania ewaluacyjne, </w:t>
      </w:r>
      <w:r w:rsidR="00E845D3" w:rsidRPr="004D2553">
        <w:rPr>
          <w:rFonts w:ascii="Times New Roman" w:hAnsi="Times New Roman" w:cs="Times New Roman"/>
          <w:color w:val="auto"/>
        </w:rPr>
        <w:t xml:space="preserve">Zarządowi </w:t>
      </w:r>
      <w:r w:rsidR="00DB7D69" w:rsidRPr="004D2553">
        <w:rPr>
          <w:rFonts w:ascii="Times New Roman" w:hAnsi="Times New Roman" w:cs="Times New Roman"/>
          <w:color w:val="auto"/>
        </w:rPr>
        <w:t>Województwa Lubelskiego</w:t>
      </w:r>
      <w:r w:rsidR="00F92A0C" w:rsidRPr="004D2553">
        <w:rPr>
          <w:rFonts w:ascii="Times New Roman" w:hAnsi="Times New Roman" w:cs="Times New Roman"/>
          <w:color w:val="auto"/>
        </w:rPr>
        <w:t xml:space="preserve"> (IZ)</w:t>
      </w:r>
      <w:r w:rsidR="00DB7D69" w:rsidRPr="004D2553">
        <w:rPr>
          <w:rFonts w:ascii="Times New Roman" w:hAnsi="Times New Roman" w:cs="Times New Roman"/>
          <w:color w:val="auto"/>
        </w:rPr>
        <w:t xml:space="preserve"> </w:t>
      </w:r>
      <w:r w:rsidR="004D2553" w:rsidRPr="004D2553">
        <w:rPr>
          <w:rFonts w:ascii="Times New Roman" w:hAnsi="Times New Roman" w:cs="Times New Roman"/>
          <w:color w:val="auto"/>
        </w:rPr>
        <w:t>oraz Ministrowi</w:t>
      </w:r>
      <w:r w:rsidRPr="004D2553">
        <w:rPr>
          <w:rFonts w:ascii="Times New Roman" w:hAnsi="Times New Roman" w:cs="Times New Roman"/>
          <w:color w:val="auto"/>
        </w:rPr>
        <w:t xml:space="preserve"> Rodziny, Pracy i</w:t>
      </w:r>
      <w:r w:rsidR="00F92A0C" w:rsidRPr="004D2553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Polityki Społecznej</w:t>
      </w:r>
      <w:r w:rsidR="00F92A0C" w:rsidRPr="004D2553">
        <w:rPr>
          <w:rFonts w:ascii="Times New Roman" w:hAnsi="Times New Roman" w:cs="Times New Roman"/>
          <w:color w:val="auto"/>
        </w:rPr>
        <w:t xml:space="preserve"> (IK UP)</w:t>
      </w:r>
      <w:r w:rsidRPr="004D2553">
        <w:rPr>
          <w:rFonts w:ascii="Times New Roman" w:hAnsi="Times New Roman" w:cs="Times New Roman"/>
          <w:color w:val="auto"/>
        </w:rPr>
        <w:t xml:space="preserve"> m.in. do celów sprawozdawczych czy kontrolnych. </w:t>
      </w:r>
    </w:p>
    <w:p w14:paraId="3EA12D1F" w14:textId="59AA3D4D" w:rsidR="008459B6" w:rsidRPr="004D2553" w:rsidRDefault="008459B6" w:rsidP="00B67DE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>Ma Pani/ Pan prawo do: dostępu do swoich danych osobowych, ich sprostowania, uzyskania ich</w:t>
      </w:r>
      <w:r w:rsidR="00E20EFC">
        <w:rPr>
          <w:rFonts w:ascii="Times New Roman" w:hAnsi="Times New Roman" w:cs="Times New Roman"/>
          <w:color w:val="auto"/>
        </w:rPr>
        <w:t> </w:t>
      </w:r>
      <w:r w:rsidRPr="004D2553">
        <w:rPr>
          <w:rFonts w:ascii="Times New Roman" w:hAnsi="Times New Roman" w:cs="Times New Roman"/>
          <w:color w:val="auto"/>
        </w:rPr>
        <w:t>kopii, prawo do ograniczenia ich przetwarzania oraz prawo wniesienia skargi do Prezesa Urzędu</w:t>
      </w:r>
      <w:r w:rsidR="001C7B77" w:rsidRPr="004D2553">
        <w:rPr>
          <w:rFonts w:ascii="Times New Roman" w:hAnsi="Times New Roman" w:cs="Times New Roman"/>
          <w:color w:val="auto"/>
        </w:rPr>
        <w:t xml:space="preserve"> </w:t>
      </w:r>
      <w:r w:rsidRPr="004D2553">
        <w:rPr>
          <w:rFonts w:ascii="Times New Roman" w:hAnsi="Times New Roman" w:cs="Times New Roman"/>
          <w:color w:val="auto"/>
        </w:rPr>
        <w:t>Ochrony Danych Osobowych</w:t>
      </w:r>
      <w:r w:rsidR="00387016" w:rsidRPr="004D2553">
        <w:rPr>
          <w:rFonts w:ascii="Times New Roman" w:hAnsi="Times New Roman" w:cs="Times New Roman"/>
          <w:color w:val="auto"/>
        </w:rPr>
        <w:t>.</w:t>
      </w:r>
    </w:p>
    <w:p w14:paraId="484CDE52" w14:textId="79695B88" w:rsidR="008459B6" w:rsidRPr="004D2553" w:rsidRDefault="008444E4" w:rsidP="00B67DE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>Ma Pani/Pan prawo do wniesienia sprzeciwu z przyczyn związanych z Pani/Pana szczególną sytuacją, wobec przetwarzania Pani/Pana danych osobowych w celu wynikającym z wykonania zadania realizowanego w interesie publicznym lub w ramach sprawowania władzy publicznej powierzonej administratorowi (art. 6 ust. 1 lit. e) RODO).</w:t>
      </w:r>
    </w:p>
    <w:p w14:paraId="6C721854" w14:textId="0E9DDC2B" w:rsidR="008444E4" w:rsidRPr="004D2553" w:rsidRDefault="008444E4" w:rsidP="00B67DE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>Przetwarzanie Państwa danych osobowych nie będzie podlegało zautomatyzowanemu podejmowaniu decyzji, w tym profilowaniu, o którym mowa w art. 22 ust. 1 i 4 RODO.</w:t>
      </w:r>
    </w:p>
    <w:p w14:paraId="47F9DB63" w14:textId="2B053262" w:rsidR="008459B6" w:rsidRPr="004D2553" w:rsidRDefault="008459B6" w:rsidP="00B67DE6">
      <w:pPr>
        <w:pStyle w:val="Default"/>
        <w:numPr>
          <w:ilvl w:val="0"/>
          <w:numId w:val="16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4D2553">
        <w:rPr>
          <w:rFonts w:ascii="Times New Roman" w:hAnsi="Times New Roman" w:cs="Times New Roman"/>
          <w:color w:val="auto"/>
        </w:rPr>
        <w:t xml:space="preserve">Podanie danych osobowych w zakresie wynikającym z </w:t>
      </w:r>
      <w:r w:rsidR="00E845D3" w:rsidRPr="004D2553">
        <w:rPr>
          <w:rFonts w:ascii="Times New Roman" w:hAnsi="Times New Roman" w:cs="Times New Roman"/>
          <w:color w:val="auto"/>
        </w:rPr>
        <w:t>Formularza</w:t>
      </w:r>
      <w:r w:rsidRPr="004D2553">
        <w:rPr>
          <w:rFonts w:ascii="Times New Roman" w:hAnsi="Times New Roman" w:cs="Times New Roman"/>
          <w:color w:val="auto"/>
        </w:rPr>
        <w:t xml:space="preserve"> zgłoszeni</w:t>
      </w:r>
      <w:r w:rsidR="00E845D3" w:rsidRPr="004D2553">
        <w:rPr>
          <w:rFonts w:ascii="Times New Roman" w:hAnsi="Times New Roman" w:cs="Times New Roman"/>
          <w:color w:val="auto"/>
        </w:rPr>
        <w:t>owego</w:t>
      </w:r>
      <w:r w:rsidRPr="004D2553">
        <w:rPr>
          <w:rFonts w:ascii="Times New Roman" w:hAnsi="Times New Roman" w:cs="Times New Roman"/>
          <w:color w:val="auto"/>
        </w:rPr>
        <w:t xml:space="preserve"> do pro</w:t>
      </w:r>
      <w:r w:rsidR="00E845D3" w:rsidRPr="004D2553">
        <w:rPr>
          <w:rFonts w:ascii="Times New Roman" w:hAnsi="Times New Roman" w:cs="Times New Roman"/>
          <w:color w:val="auto"/>
        </w:rPr>
        <w:t>jektu</w:t>
      </w:r>
      <w:r w:rsidRPr="004D2553">
        <w:rPr>
          <w:rFonts w:ascii="Times New Roman" w:hAnsi="Times New Roman" w:cs="Times New Roman"/>
          <w:color w:val="auto"/>
        </w:rPr>
        <w:t xml:space="preserve"> </w:t>
      </w:r>
      <w:r w:rsidR="00EF02EA" w:rsidRPr="004D2553">
        <w:rPr>
          <w:rFonts w:ascii="Times New Roman" w:hAnsi="Times New Roman" w:cs="Times New Roman"/>
          <w:b/>
          <w:i/>
          <w:color w:val="auto"/>
        </w:rPr>
        <w:t>„Edukacja zawodowa w Powiecie Lubartowskim- Nowe Horyzonty Rozwoju”</w:t>
      </w:r>
      <w:r w:rsidR="00E845D3" w:rsidRPr="004D2553">
        <w:rPr>
          <w:rFonts w:ascii="Times New Roman" w:hAnsi="Times New Roman" w:cs="Times New Roman"/>
          <w:color w:val="auto"/>
        </w:rPr>
        <w:t xml:space="preserve"> </w:t>
      </w:r>
      <w:r w:rsidRPr="004D2553">
        <w:rPr>
          <w:rFonts w:ascii="Times New Roman" w:hAnsi="Times New Roman" w:cs="Times New Roman"/>
          <w:color w:val="auto"/>
        </w:rPr>
        <w:t>jest dobrowolne, jednak niezbędne do wzięcia udziału w</w:t>
      </w:r>
      <w:r w:rsidR="00B91CB9" w:rsidRPr="004D2553">
        <w:rPr>
          <w:rFonts w:ascii="Times New Roman" w:hAnsi="Times New Roman" w:cs="Times New Roman"/>
          <w:color w:val="auto"/>
        </w:rPr>
        <w:t> </w:t>
      </w:r>
      <w:r w:rsidR="00E845D3" w:rsidRPr="004D2553">
        <w:rPr>
          <w:rFonts w:ascii="Times New Roman" w:hAnsi="Times New Roman" w:cs="Times New Roman"/>
          <w:color w:val="auto"/>
        </w:rPr>
        <w:t>Projekcie</w:t>
      </w:r>
      <w:r w:rsidRPr="004D2553">
        <w:rPr>
          <w:rFonts w:ascii="Times New Roman" w:hAnsi="Times New Roman" w:cs="Times New Roman"/>
          <w:color w:val="auto"/>
        </w:rPr>
        <w:t xml:space="preserve">. </w:t>
      </w:r>
    </w:p>
    <w:p w14:paraId="57623882" w14:textId="77777777" w:rsidR="008459B6" w:rsidRPr="004D2553" w:rsidRDefault="008459B6" w:rsidP="008459B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057500" w14:textId="77777777" w:rsidR="00F92A0C" w:rsidRPr="004D2553" w:rsidRDefault="00F92A0C" w:rsidP="008459B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802BF4" w14:textId="4DBD427D" w:rsidR="0054784F" w:rsidRPr="004D2553" w:rsidRDefault="00E845D3" w:rsidP="008444E4">
      <w:pPr>
        <w:jc w:val="center"/>
      </w:pPr>
      <w:r w:rsidRPr="004D2553">
        <w:t>Zapoznałam/em się z treścią klauzuli informacyjnej</w:t>
      </w:r>
    </w:p>
    <w:p w14:paraId="08C8CADC" w14:textId="77777777" w:rsidR="001C7B77" w:rsidRPr="004D2553" w:rsidRDefault="001C7B77" w:rsidP="008444E4">
      <w:pPr>
        <w:jc w:val="center"/>
      </w:pPr>
    </w:p>
    <w:p w14:paraId="2A41F66B" w14:textId="77777777" w:rsidR="00E845D3" w:rsidRPr="004D2553" w:rsidRDefault="00E845D3" w:rsidP="008444E4">
      <w:pPr>
        <w:jc w:val="center"/>
      </w:pPr>
    </w:p>
    <w:p w14:paraId="27A8E2A7" w14:textId="77777777" w:rsidR="00E845D3" w:rsidRPr="004D2553" w:rsidRDefault="00E845D3" w:rsidP="008444E4">
      <w:pPr>
        <w:jc w:val="center"/>
      </w:pPr>
    </w:p>
    <w:p w14:paraId="07A75E20" w14:textId="1266E633" w:rsidR="00E845D3" w:rsidRPr="004D2553" w:rsidRDefault="00E845D3" w:rsidP="008444E4">
      <w:pPr>
        <w:jc w:val="center"/>
      </w:pPr>
      <w:r w:rsidRPr="004D2553">
        <w:t>……………………</w:t>
      </w:r>
      <w:r w:rsidR="00DB7D69" w:rsidRPr="004D2553">
        <w:t>.</w:t>
      </w:r>
      <w:r w:rsidRPr="004D2553">
        <w:t>…</w:t>
      </w:r>
      <w:r w:rsidR="00DB7D69" w:rsidRPr="004D2553">
        <w:t>….</w:t>
      </w:r>
      <w:r w:rsidRPr="004D2553">
        <w:t>….</w:t>
      </w:r>
      <w:r w:rsidRPr="004D2553">
        <w:tab/>
      </w:r>
      <w:r w:rsidRPr="004D2553">
        <w:tab/>
      </w:r>
      <w:r w:rsidRPr="004D2553">
        <w:tab/>
      </w:r>
      <w:r w:rsidRPr="004D2553">
        <w:tab/>
        <w:t>………</w:t>
      </w:r>
      <w:r w:rsidR="00DB7D69" w:rsidRPr="004D2553">
        <w:t>…..</w:t>
      </w:r>
      <w:r w:rsidRPr="004D2553">
        <w:t>..…………………………………...</w:t>
      </w:r>
    </w:p>
    <w:p w14:paraId="44A119C0" w14:textId="1ABEDFF6" w:rsidR="00E845D3" w:rsidRPr="004D2553" w:rsidRDefault="00F92A0C" w:rsidP="00DB7D69">
      <w:pPr>
        <w:ind w:left="708" w:firstLine="708"/>
        <w:rPr>
          <w:sz w:val="22"/>
          <w:szCs w:val="22"/>
        </w:rPr>
      </w:pPr>
      <w:r w:rsidRPr="004D2553">
        <w:rPr>
          <w:sz w:val="22"/>
          <w:szCs w:val="22"/>
        </w:rPr>
        <w:t>Data</w:t>
      </w:r>
      <w:r w:rsidR="00E845D3" w:rsidRPr="004D2553">
        <w:rPr>
          <w:sz w:val="22"/>
          <w:szCs w:val="22"/>
        </w:rPr>
        <w:tab/>
      </w:r>
      <w:r w:rsidR="00E845D3" w:rsidRPr="004D2553">
        <w:rPr>
          <w:sz w:val="22"/>
          <w:szCs w:val="22"/>
        </w:rPr>
        <w:tab/>
      </w:r>
      <w:r w:rsidR="00DB7D69" w:rsidRPr="004D2553">
        <w:rPr>
          <w:sz w:val="22"/>
          <w:szCs w:val="22"/>
        </w:rPr>
        <w:tab/>
      </w:r>
      <w:r w:rsidR="00E845D3" w:rsidRPr="004D2553">
        <w:rPr>
          <w:sz w:val="22"/>
          <w:szCs w:val="22"/>
        </w:rPr>
        <w:tab/>
      </w:r>
      <w:r w:rsidR="00E845D3" w:rsidRPr="004D2553">
        <w:rPr>
          <w:sz w:val="22"/>
          <w:szCs w:val="22"/>
        </w:rPr>
        <w:tab/>
      </w:r>
      <w:r w:rsidR="00E845D3" w:rsidRPr="004D2553">
        <w:rPr>
          <w:sz w:val="22"/>
          <w:szCs w:val="22"/>
        </w:rPr>
        <w:tab/>
      </w:r>
      <w:r w:rsidR="00E845D3" w:rsidRPr="004D2553">
        <w:rPr>
          <w:sz w:val="22"/>
          <w:szCs w:val="22"/>
        </w:rPr>
        <w:tab/>
      </w:r>
      <w:r w:rsidRPr="004D2553">
        <w:rPr>
          <w:sz w:val="22"/>
          <w:szCs w:val="22"/>
        </w:rPr>
        <w:t>Imię i nazwisko</w:t>
      </w:r>
    </w:p>
    <w:p w14:paraId="0D825A4D" w14:textId="77777777" w:rsidR="00D202E7" w:rsidRPr="004D2553" w:rsidRDefault="00D202E7" w:rsidP="00D202E7">
      <w:pPr>
        <w:rPr>
          <w:sz w:val="22"/>
          <w:szCs w:val="22"/>
        </w:rPr>
      </w:pPr>
    </w:p>
    <w:p w14:paraId="090A08DC" w14:textId="77777777" w:rsidR="00D202E7" w:rsidRPr="004D2553" w:rsidRDefault="00D202E7" w:rsidP="00D202E7">
      <w:pPr>
        <w:rPr>
          <w:sz w:val="22"/>
          <w:szCs w:val="22"/>
        </w:rPr>
      </w:pPr>
    </w:p>
    <w:p w14:paraId="4C062F54" w14:textId="0F042F06" w:rsidR="00D202E7" w:rsidRPr="004D2553" w:rsidRDefault="00D202E7" w:rsidP="00D202E7">
      <w:pPr>
        <w:tabs>
          <w:tab w:val="left" w:pos="1077"/>
        </w:tabs>
        <w:rPr>
          <w:sz w:val="22"/>
          <w:szCs w:val="22"/>
        </w:rPr>
      </w:pPr>
    </w:p>
    <w:sectPr w:rsidR="00D202E7" w:rsidRPr="004D2553" w:rsidSect="005062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9" w:right="1134" w:bottom="1134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C7F1" w14:textId="77777777" w:rsidR="008546B6" w:rsidRDefault="008546B6" w:rsidP="0077627C">
      <w:r>
        <w:separator/>
      </w:r>
    </w:p>
  </w:endnote>
  <w:endnote w:type="continuationSeparator" w:id="0">
    <w:p w14:paraId="45D6EC28" w14:textId="77777777" w:rsidR="008546B6" w:rsidRDefault="008546B6" w:rsidP="0077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8C3B" w14:textId="77777777" w:rsidR="00CD4D6C" w:rsidRDefault="00CD4D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438E" w14:textId="090EBE18" w:rsidR="00375409" w:rsidRPr="00375409" w:rsidRDefault="00375409" w:rsidP="00375409">
    <w:pPr>
      <w:pStyle w:val="Stopka"/>
    </w:pPr>
    <w:r>
      <w:t xml:space="preserve">               </w:t>
    </w:r>
  </w:p>
  <w:p w14:paraId="3D8064BE" w14:textId="5ECE4326" w:rsidR="00CA46FA" w:rsidRDefault="00CA46FA">
    <w:pPr>
      <w:pStyle w:val="Stopka"/>
    </w:pPr>
  </w:p>
  <w:p w14:paraId="01A5945C" w14:textId="77777777" w:rsidR="0077627C" w:rsidRDefault="007762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4A39" w14:textId="77777777" w:rsidR="00CD4D6C" w:rsidRDefault="00CD4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9BA2" w14:textId="77777777" w:rsidR="008546B6" w:rsidRDefault="008546B6" w:rsidP="0077627C">
      <w:r>
        <w:separator/>
      </w:r>
    </w:p>
  </w:footnote>
  <w:footnote w:type="continuationSeparator" w:id="0">
    <w:p w14:paraId="55270739" w14:textId="77777777" w:rsidR="008546B6" w:rsidRDefault="008546B6" w:rsidP="0077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13EA" w14:textId="77777777" w:rsidR="00CD4D6C" w:rsidRDefault="00CD4D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EDA6" w14:textId="77777777" w:rsidR="0077627C" w:rsidRDefault="0077627C">
    <w:pPr>
      <w:pStyle w:val="Nagwek"/>
    </w:pPr>
  </w:p>
  <w:p w14:paraId="25FED971" w14:textId="0973009F" w:rsidR="0077627C" w:rsidRDefault="00CD4D6C" w:rsidP="00CA46FA">
    <w:pPr>
      <w:pStyle w:val="Nagwek"/>
      <w:jc w:val="center"/>
    </w:pPr>
    <w:r>
      <w:rPr>
        <w:noProof/>
      </w:rPr>
      <w:drawing>
        <wp:inline distT="0" distB="0" distL="0" distR="0" wp14:anchorId="1BEB77CE" wp14:editId="335FDB79">
          <wp:extent cx="5400040" cy="756920"/>
          <wp:effectExtent l="0" t="0" r="0" b="0"/>
          <wp:docPr id="211" name="Picture 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5D83" w14:textId="77777777" w:rsidR="00CD4D6C" w:rsidRDefault="00CD4D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10FF443D"/>
    <w:multiLevelType w:val="multilevel"/>
    <w:tmpl w:val="43E88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77B7DAC"/>
    <w:multiLevelType w:val="hybridMultilevel"/>
    <w:tmpl w:val="9EE8D7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1217B2"/>
    <w:multiLevelType w:val="hybridMultilevel"/>
    <w:tmpl w:val="48542A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9D8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5DB4BDE"/>
    <w:multiLevelType w:val="hybridMultilevel"/>
    <w:tmpl w:val="484A91CE"/>
    <w:lvl w:ilvl="0" w:tplc="15B6655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67B59"/>
    <w:multiLevelType w:val="hybridMultilevel"/>
    <w:tmpl w:val="4854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30628"/>
    <w:multiLevelType w:val="hybridMultilevel"/>
    <w:tmpl w:val="CF56A902"/>
    <w:lvl w:ilvl="0" w:tplc="2D42AE3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7BE25B3F"/>
    <w:multiLevelType w:val="hybridMultilevel"/>
    <w:tmpl w:val="9D5A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C3824"/>
    <w:multiLevelType w:val="hybridMultilevel"/>
    <w:tmpl w:val="3750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443198">
    <w:abstractNumId w:val="14"/>
  </w:num>
  <w:num w:numId="2" w16cid:durableId="1548182331">
    <w:abstractNumId w:val="13"/>
  </w:num>
  <w:num w:numId="3" w16cid:durableId="240721249">
    <w:abstractNumId w:val="7"/>
  </w:num>
  <w:num w:numId="4" w16cid:durableId="682825116">
    <w:abstractNumId w:val="11"/>
  </w:num>
  <w:num w:numId="5" w16cid:durableId="1539855559">
    <w:abstractNumId w:val="4"/>
  </w:num>
  <w:num w:numId="6" w16cid:durableId="1748768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911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5090823">
    <w:abstractNumId w:val="15"/>
  </w:num>
  <w:num w:numId="9" w16cid:durableId="1130783414">
    <w:abstractNumId w:val="16"/>
  </w:num>
  <w:num w:numId="10" w16cid:durableId="1714570712">
    <w:abstractNumId w:val="0"/>
  </w:num>
  <w:num w:numId="11" w16cid:durableId="1288465341">
    <w:abstractNumId w:val="1"/>
  </w:num>
  <w:num w:numId="12" w16cid:durableId="1691953449">
    <w:abstractNumId w:val="2"/>
  </w:num>
  <w:num w:numId="13" w16cid:durableId="2116634048">
    <w:abstractNumId w:val="3"/>
  </w:num>
  <w:num w:numId="14" w16cid:durableId="1334188659">
    <w:abstractNumId w:val="10"/>
  </w:num>
  <w:num w:numId="15" w16cid:durableId="2045593772">
    <w:abstractNumId w:val="6"/>
  </w:num>
  <w:num w:numId="16" w16cid:durableId="1244609354">
    <w:abstractNumId w:val="5"/>
  </w:num>
  <w:num w:numId="17" w16cid:durableId="1191457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7C"/>
    <w:rsid w:val="000233B1"/>
    <w:rsid w:val="000562E5"/>
    <w:rsid w:val="000744E6"/>
    <w:rsid w:val="000F1DD4"/>
    <w:rsid w:val="001368E9"/>
    <w:rsid w:val="001404D5"/>
    <w:rsid w:val="00140E88"/>
    <w:rsid w:val="00150F2D"/>
    <w:rsid w:val="00157ECD"/>
    <w:rsid w:val="001A177E"/>
    <w:rsid w:val="001A1AA6"/>
    <w:rsid w:val="001A24EC"/>
    <w:rsid w:val="001A5A8B"/>
    <w:rsid w:val="001A7097"/>
    <w:rsid w:val="001B76A4"/>
    <w:rsid w:val="001C7B77"/>
    <w:rsid w:val="001E6099"/>
    <w:rsid w:val="00215BE7"/>
    <w:rsid w:val="002265AC"/>
    <w:rsid w:val="00237E5C"/>
    <w:rsid w:val="00245411"/>
    <w:rsid w:val="002656E5"/>
    <w:rsid w:val="00277F38"/>
    <w:rsid w:val="002C309C"/>
    <w:rsid w:val="002F774B"/>
    <w:rsid w:val="00302E63"/>
    <w:rsid w:val="00316DC6"/>
    <w:rsid w:val="00336F49"/>
    <w:rsid w:val="00375234"/>
    <w:rsid w:val="00375409"/>
    <w:rsid w:val="00387016"/>
    <w:rsid w:val="00387D49"/>
    <w:rsid w:val="00395BC8"/>
    <w:rsid w:val="003E6850"/>
    <w:rsid w:val="003F16C0"/>
    <w:rsid w:val="003F5DF7"/>
    <w:rsid w:val="0041676D"/>
    <w:rsid w:val="0042071A"/>
    <w:rsid w:val="004439E0"/>
    <w:rsid w:val="004973F2"/>
    <w:rsid w:val="004D2553"/>
    <w:rsid w:val="005062A7"/>
    <w:rsid w:val="005072B1"/>
    <w:rsid w:val="0054784F"/>
    <w:rsid w:val="005606B7"/>
    <w:rsid w:val="0056266D"/>
    <w:rsid w:val="005639A8"/>
    <w:rsid w:val="0059779D"/>
    <w:rsid w:val="005A1902"/>
    <w:rsid w:val="005B478B"/>
    <w:rsid w:val="00623B91"/>
    <w:rsid w:val="006350B2"/>
    <w:rsid w:val="00663EE7"/>
    <w:rsid w:val="00674C29"/>
    <w:rsid w:val="00691A94"/>
    <w:rsid w:val="006D4BCB"/>
    <w:rsid w:val="006E5E40"/>
    <w:rsid w:val="00707522"/>
    <w:rsid w:val="00712D46"/>
    <w:rsid w:val="00724D75"/>
    <w:rsid w:val="007366AF"/>
    <w:rsid w:val="0077627C"/>
    <w:rsid w:val="007769D3"/>
    <w:rsid w:val="00776B38"/>
    <w:rsid w:val="0078019D"/>
    <w:rsid w:val="00782630"/>
    <w:rsid w:val="0078661A"/>
    <w:rsid w:val="007A64BE"/>
    <w:rsid w:val="007A7F33"/>
    <w:rsid w:val="007D2EC0"/>
    <w:rsid w:val="008054C5"/>
    <w:rsid w:val="00822E75"/>
    <w:rsid w:val="008444E4"/>
    <w:rsid w:val="008459B6"/>
    <w:rsid w:val="00853262"/>
    <w:rsid w:val="008546B6"/>
    <w:rsid w:val="00895AB9"/>
    <w:rsid w:val="008C24E9"/>
    <w:rsid w:val="008D18D8"/>
    <w:rsid w:val="008E3435"/>
    <w:rsid w:val="008E370F"/>
    <w:rsid w:val="008E724C"/>
    <w:rsid w:val="008F043F"/>
    <w:rsid w:val="008F6ADA"/>
    <w:rsid w:val="009140DA"/>
    <w:rsid w:val="00923C2D"/>
    <w:rsid w:val="009A64E4"/>
    <w:rsid w:val="009B35B6"/>
    <w:rsid w:val="009B3EF6"/>
    <w:rsid w:val="009C7AE7"/>
    <w:rsid w:val="00A109BE"/>
    <w:rsid w:val="00A17E0F"/>
    <w:rsid w:val="00A31A1F"/>
    <w:rsid w:val="00A60AE2"/>
    <w:rsid w:val="00A73517"/>
    <w:rsid w:val="00A737BE"/>
    <w:rsid w:val="00A757E4"/>
    <w:rsid w:val="00A8106E"/>
    <w:rsid w:val="00A969CD"/>
    <w:rsid w:val="00AD17F1"/>
    <w:rsid w:val="00AF45EA"/>
    <w:rsid w:val="00B458D6"/>
    <w:rsid w:val="00B6396E"/>
    <w:rsid w:val="00B649AF"/>
    <w:rsid w:val="00B64C83"/>
    <w:rsid w:val="00B67DE6"/>
    <w:rsid w:val="00B73966"/>
    <w:rsid w:val="00B8631E"/>
    <w:rsid w:val="00B91CB9"/>
    <w:rsid w:val="00BB0A38"/>
    <w:rsid w:val="00BB6756"/>
    <w:rsid w:val="00BD6462"/>
    <w:rsid w:val="00BF17A6"/>
    <w:rsid w:val="00C0504C"/>
    <w:rsid w:val="00C65941"/>
    <w:rsid w:val="00C80A4E"/>
    <w:rsid w:val="00C86F3E"/>
    <w:rsid w:val="00CA46FA"/>
    <w:rsid w:val="00CD06C6"/>
    <w:rsid w:val="00CD4D6C"/>
    <w:rsid w:val="00CE0200"/>
    <w:rsid w:val="00D00FD4"/>
    <w:rsid w:val="00D06929"/>
    <w:rsid w:val="00D202E7"/>
    <w:rsid w:val="00D316D3"/>
    <w:rsid w:val="00D70F93"/>
    <w:rsid w:val="00D8661E"/>
    <w:rsid w:val="00DA3938"/>
    <w:rsid w:val="00DB7D69"/>
    <w:rsid w:val="00DC59BE"/>
    <w:rsid w:val="00DC721A"/>
    <w:rsid w:val="00DD1B62"/>
    <w:rsid w:val="00DF7A01"/>
    <w:rsid w:val="00E0535E"/>
    <w:rsid w:val="00E20EFC"/>
    <w:rsid w:val="00E43F48"/>
    <w:rsid w:val="00E5488A"/>
    <w:rsid w:val="00E7321B"/>
    <w:rsid w:val="00E807EA"/>
    <w:rsid w:val="00E845D3"/>
    <w:rsid w:val="00E94F1F"/>
    <w:rsid w:val="00E9542C"/>
    <w:rsid w:val="00EE13E5"/>
    <w:rsid w:val="00EE5450"/>
    <w:rsid w:val="00EF02EA"/>
    <w:rsid w:val="00F04330"/>
    <w:rsid w:val="00F05124"/>
    <w:rsid w:val="00F220DF"/>
    <w:rsid w:val="00F52A24"/>
    <w:rsid w:val="00F67CA5"/>
    <w:rsid w:val="00F82433"/>
    <w:rsid w:val="00F92A0C"/>
    <w:rsid w:val="00FA5B73"/>
    <w:rsid w:val="00FB33B2"/>
    <w:rsid w:val="00FB59EE"/>
    <w:rsid w:val="00FD5671"/>
    <w:rsid w:val="00FD60CF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79D4E"/>
  <w15:chartTrackingRefBased/>
  <w15:docId w15:val="{BF9E55E5-8A16-4A20-B22C-612584D6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2EC0"/>
    <w:pPr>
      <w:keepNext/>
      <w:jc w:val="center"/>
      <w:outlineLvl w:val="1"/>
    </w:pPr>
    <w:rPr>
      <w:rFonts w:ascii="Arial Narrow" w:hAnsi="Arial Narrow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6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27C"/>
  </w:style>
  <w:style w:type="paragraph" w:styleId="Stopka">
    <w:name w:val="footer"/>
    <w:basedOn w:val="Normalny"/>
    <w:link w:val="StopkaZnak"/>
    <w:uiPriority w:val="99"/>
    <w:unhideWhenUsed/>
    <w:rsid w:val="00776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27C"/>
  </w:style>
  <w:style w:type="character" w:customStyle="1" w:styleId="Nagwek2Znak">
    <w:name w:val="Nagłówek 2 Znak"/>
    <w:basedOn w:val="Domylnaczcionkaakapitu"/>
    <w:link w:val="Nagwek2"/>
    <w:rsid w:val="007D2EC0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2EC0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7D2E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D2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D2E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BD6462"/>
    <w:pPr>
      <w:ind w:left="720"/>
      <w:contextualSpacing/>
    </w:pPr>
  </w:style>
  <w:style w:type="paragraph" w:customStyle="1" w:styleId="Default">
    <w:name w:val="Default"/>
    <w:rsid w:val="005606B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Odwoanieprzypisudolnego">
    <w:name w:val="footnote reference"/>
    <w:semiHidden/>
    <w:unhideWhenUsed/>
    <w:rsid w:val="00822E75"/>
    <w:rPr>
      <w:vertAlign w:val="superscript"/>
    </w:rPr>
  </w:style>
  <w:style w:type="character" w:styleId="Uwydatnienie">
    <w:name w:val="Emphasis"/>
    <w:uiPriority w:val="20"/>
    <w:qFormat/>
    <w:rsid w:val="00822E75"/>
    <w:rPr>
      <w:i/>
      <w:iCs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22E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0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09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9779D"/>
    <w:rPr>
      <w:b/>
      <w:bCs/>
    </w:rPr>
  </w:style>
  <w:style w:type="paragraph" w:customStyle="1" w:styleId="Text">
    <w:name w:val="Text"/>
    <w:basedOn w:val="Normalny"/>
    <w:rsid w:val="005639A8"/>
    <w:pPr>
      <w:suppressAutoHyphens/>
      <w:spacing w:after="240"/>
      <w:ind w:firstLine="1440"/>
    </w:pPr>
    <w:rPr>
      <w:szCs w:val="20"/>
      <w:lang w:val="en-US" w:eastAsia="ar-SA"/>
    </w:rPr>
  </w:style>
  <w:style w:type="character" w:styleId="Hipercze">
    <w:name w:val="Hyperlink"/>
    <w:basedOn w:val="Domylnaczcionkaakapitu"/>
    <w:uiPriority w:val="99"/>
    <w:unhideWhenUsed/>
    <w:rsid w:val="005639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9A8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BB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7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lubartowsk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5649-6C56-4601-A092-AB7DF3B0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Przemysław Domański</cp:lastModifiedBy>
  <cp:revision>8</cp:revision>
  <cp:lastPrinted>2025-09-05T07:35:00Z</cp:lastPrinted>
  <dcterms:created xsi:type="dcterms:W3CDTF">2025-10-15T09:44:00Z</dcterms:created>
  <dcterms:modified xsi:type="dcterms:W3CDTF">2025-12-01T10:59:00Z</dcterms:modified>
</cp:coreProperties>
</file>